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690" w:rsidRPr="0001768A" w:rsidRDefault="00467690" w:rsidP="00467690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68A">
        <w:rPr>
          <w:rFonts w:ascii="Times New Roman" w:hAnsi="Times New Roman"/>
          <w:b/>
          <w:sz w:val="26"/>
          <w:szCs w:val="26"/>
        </w:rPr>
        <w:t>UCHWAŁA NR</w:t>
      </w:r>
      <w:r w:rsidR="00910163">
        <w:rPr>
          <w:rFonts w:ascii="Times New Roman" w:hAnsi="Times New Roman"/>
          <w:b/>
          <w:sz w:val="26"/>
          <w:szCs w:val="26"/>
        </w:rPr>
        <w:t xml:space="preserve"> </w:t>
      </w:r>
      <w:r w:rsidR="0059128A">
        <w:rPr>
          <w:rFonts w:ascii="Times New Roman" w:hAnsi="Times New Roman"/>
          <w:b/>
          <w:sz w:val="26"/>
          <w:szCs w:val="26"/>
        </w:rPr>
        <w:t>X</w:t>
      </w:r>
      <w:r w:rsidR="0077013E">
        <w:rPr>
          <w:rFonts w:ascii="Times New Roman" w:hAnsi="Times New Roman"/>
          <w:b/>
          <w:sz w:val="26"/>
          <w:szCs w:val="26"/>
        </w:rPr>
        <w:t>X</w:t>
      </w:r>
      <w:r w:rsidR="00BB4F1E">
        <w:rPr>
          <w:rFonts w:ascii="Times New Roman" w:hAnsi="Times New Roman"/>
          <w:b/>
          <w:sz w:val="26"/>
          <w:szCs w:val="26"/>
        </w:rPr>
        <w:t>X</w:t>
      </w:r>
      <w:r w:rsidR="0059128A">
        <w:rPr>
          <w:rFonts w:ascii="Times New Roman" w:hAnsi="Times New Roman"/>
          <w:b/>
          <w:sz w:val="26"/>
          <w:szCs w:val="26"/>
        </w:rPr>
        <w:t>VI/</w:t>
      </w:r>
      <w:r w:rsidR="00BB4F1E">
        <w:rPr>
          <w:rFonts w:ascii="Times New Roman" w:hAnsi="Times New Roman"/>
          <w:b/>
          <w:sz w:val="26"/>
          <w:szCs w:val="26"/>
        </w:rPr>
        <w:t>238</w:t>
      </w:r>
      <w:r w:rsidR="0059128A">
        <w:rPr>
          <w:rFonts w:ascii="Times New Roman" w:hAnsi="Times New Roman"/>
          <w:b/>
          <w:sz w:val="26"/>
          <w:szCs w:val="26"/>
        </w:rPr>
        <w:t>/202</w:t>
      </w:r>
      <w:r w:rsidR="00BB4F1E">
        <w:rPr>
          <w:rFonts w:ascii="Times New Roman" w:hAnsi="Times New Roman"/>
          <w:b/>
          <w:sz w:val="26"/>
          <w:szCs w:val="26"/>
        </w:rPr>
        <w:t>2</w:t>
      </w:r>
    </w:p>
    <w:p w:rsidR="00467690" w:rsidRDefault="003914C6" w:rsidP="00467690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</w:t>
      </w:r>
      <w:r w:rsidR="00873C92">
        <w:rPr>
          <w:rFonts w:ascii="Times New Roman" w:hAnsi="Times New Roman"/>
          <w:b/>
          <w:sz w:val="26"/>
          <w:szCs w:val="26"/>
        </w:rPr>
        <w:t xml:space="preserve">ADY GMINY </w:t>
      </w:r>
      <w:r w:rsidR="00F11A2E">
        <w:rPr>
          <w:rFonts w:ascii="Times New Roman" w:hAnsi="Times New Roman"/>
          <w:b/>
          <w:sz w:val="26"/>
          <w:szCs w:val="26"/>
        </w:rPr>
        <w:t>W ŁUBNICACH</w:t>
      </w:r>
    </w:p>
    <w:p w:rsidR="00467690" w:rsidRDefault="00DF1BAB" w:rsidP="00467690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</w:t>
      </w:r>
      <w:r w:rsidR="0072688F">
        <w:rPr>
          <w:rFonts w:ascii="Times New Roman" w:hAnsi="Times New Roman"/>
          <w:b/>
          <w:sz w:val="26"/>
          <w:szCs w:val="26"/>
        </w:rPr>
        <w:t xml:space="preserve"> </w:t>
      </w:r>
      <w:r w:rsidR="00585F71">
        <w:rPr>
          <w:rFonts w:ascii="Times New Roman" w:hAnsi="Times New Roman"/>
          <w:b/>
          <w:sz w:val="26"/>
          <w:szCs w:val="26"/>
        </w:rPr>
        <w:t>2</w:t>
      </w:r>
      <w:r w:rsidR="00BB4F1E">
        <w:rPr>
          <w:rFonts w:ascii="Times New Roman" w:hAnsi="Times New Roman"/>
          <w:b/>
          <w:sz w:val="26"/>
          <w:szCs w:val="26"/>
        </w:rPr>
        <w:t>9</w:t>
      </w:r>
      <w:r w:rsidR="00585F71">
        <w:rPr>
          <w:rFonts w:ascii="Times New Roman" w:hAnsi="Times New Roman"/>
          <w:b/>
          <w:sz w:val="26"/>
          <w:szCs w:val="26"/>
        </w:rPr>
        <w:t xml:space="preserve"> </w:t>
      </w:r>
      <w:r w:rsidR="00F11A2E">
        <w:rPr>
          <w:rFonts w:ascii="Times New Roman" w:hAnsi="Times New Roman"/>
          <w:b/>
          <w:sz w:val="26"/>
          <w:szCs w:val="26"/>
        </w:rPr>
        <w:t xml:space="preserve">czerwca </w:t>
      </w:r>
      <w:r w:rsidR="0059128A">
        <w:rPr>
          <w:rFonts w:ascii="Times New Roman" w:hAnsi="Times New Roman"/>
          <w:b/>
          <w:sz w:val="26"/>
          <w:szCs w:val="26"/>
        </w:rPr>
        <w:t>202</w:t>
      </w:r>
      <w:r w:rsidR="00BB4F1E">
        <w:rPr>
          <w:rFonts w:ascii="Times New Roman" w:hAnsi="Times New Roman"/>
          <w:b/>
          <w:sz w:val="26"/>
          <w:szCs w:val="26"/>
        </w:rPr>
        <w:t>2</w:t>
      </w:r>
      <w:r w:rsidR="00F11A2E">
        <w:rPr>
          <w:rFonts w:ascii="Times New Roman" w:hAnsi="Times New Roman"/>
          <w:b/>
          <w:sz w:val="26"/>
          <w:szCs w:val="26"/>
        </w:rPr>
        <w:t xml:space="preserve"> roku</w:t>
      </w:r>
    </w:p>
    <w:p w:rsidR="00DC4259" w:rsidRDefault="00DC4259" w:rsidP="00467690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E7C55" w:rsidRDefault="00467690" w:rsidP="0046769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259">
        <w:rPr>
          <w:rFonts w:ascii="Times New Roman" w:hAnsi="Times New Roman"/>
          <w:b/>
          <w:sz w:val="24"/>
          <w:szCs w:val="24"/>
        </w:rPr>
        <w:t xml:space="preserve">w sprawie udzielenia Wójtowi Gminy </w:t>
      </w:r>
      <w:r w:rsidR="00DC4259" w:rsidRPr="00DC4259">
        <w:rPr>
          <w:rFonts w:ascii="Times New Roman" w:hAnsi="Times New Roman"/>
          <w:b/>
          <w:sz w:val="24"/>
          <w:szCs w:val="24"/>
        </w:rPr>
        <w:t xml:space="preserve">Łubnice </w:t>
      </w:r>
      <w:r w:rsidRPr="00DC4259">
        <w:rPr>
          <w:rFonts w:ascii="Times New Roman" w:hAnsi="Times New Roman"/>
          <w:b/>
          <w:sz w:val="24"/>
          <w:szCs w:val="24"/>
        </w:rPr>
        <w:t xml:space="preserve">absolutorium z tytułu </w:t>
      </w:r>
    </w:p>
    <w:p w:rsidR="00467690" w:rsidRPr="00DC4259" w:rsidRDefault="00467690" w:rsidP="0046769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259">
        <w:rPr>
          <w:rFonts w:ascii="Times New Roman" w:hAnsi="Times New Roman"/>
          <w:b/>
          <w:sz w:val="24"/>
          <w:szCs w:val="24"/>
        </w:rPr>
        <w:t>wyk</w:t>
      </w:r>
      <w:r w:rsidR="0059128A">
        <w:rPr>
          <w:rFonts w:ascii="Times New Roman" w:hAnsi="Times New Roman"/>
          <w:b/>
          <w:sz w:val="24"/>
          <w:szCs w:val="24"/>
        </w:rPr>
        <w:t>onania budżetu gminy za rok 20</w:t>
      </w:r>
      <w:r w:rsidR="0077013E">
        <w:rPr>
          <w:rFonts w:ascii="Times New Roman" w:hAnsi="Times New Roman"/>
          <w:b/>
          <w:sz w:val="24"/>
          <w:szCs w:val="24"/>
        </w:rPr>
        <w:t>2</w:t>
      </w:r>
      <w:r w:rsidR="00BB4F1E">
        <w:rPr>
          <w:rFonts w:ascii="Times New Roman" w:hAnsi="Times New Roman"/>
          <w:b/>
          <w:sz w:val="24"/>
          <w:szCs w:val="24"/>
        </w:rPr>
        <w:t>1</w:t>
      </w:r>
    </w:p>
    <w:p w:rsidR="00467690" w:rsidRPr="00DC4259" w:rsidRDefault="00467690" w:rsidP="00467690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690" w:rsidRPr="00DC4259" w:rsidRDefault="00467690" w:rsidP="00B80543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Na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podstawie art. 18 ust. 2 pkt 4 i art. 28a</w:t>
      </w:r>
      <w:r w:rsidR="00EF1F42" w:rsidRPr="00DC4259">
        <w:rPr>
          <w:rFonts w:ascii="Times New Roman" w:hAnsi="Times New Roman"/>
          <w:sz w:val="24"/>
          <w:szCs w:val="24"/>
        </w:rPr>
        <w:t xml:space="preserve"> ust. 2.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 xml:space="preserve"> ustawy z dnia 8 marca 1990 roku o samorządzie gminnym </w:t>
      </w:r>
      <w:r w:rsidR="000F025A" w:rsidRPr="000F025A">
        <w:rPr>
          <w:rFonts w:ascii="Times New Roman" w:hAnsi="Times New Roman"/>
          <w:sz w:val="24"/>
          <w:szCs w:val="24"/>
        </w:rPr>
        <w:t>(Dz. U. z 202</w:t>
      </w:r>
      <w:r w:rsidR="00106B4C">
        <w:rPr>
          <w:rFonts w:ascii="Times New Roman" w:hAnsi="Times New Roman"/>
          <w:sz w:val="24"/>
          <w:szCs w:val="24"/>
        </w:rPr>
        <w:t>2</w:t>
      </w:r>
      <w:r w:rsidR="000F025A" w:rsidRPr="000F025A">
        <w:rPr>
          <w:rFonts w:ascii="Times New Roman" w:hAnsi="Times New Roman"/>
          <w:sz w:val="24"/>
          <w:szCs w:val="24"/>
        </w:rPr>
        <w:t xml:space="preserve"> r. poz. </w:t>
      </w:r>
      <w:r w:rsidR="00106B4C">
        <w:rPr>
          <w:rFonts w:ascii="Times New Roman" w:hAnsi="Times New Roman"/>
          <w:sz w:val="24"/>
          <w:szCs w:val="24"/>
        </w:rPr>
        <w:t>559, poz. 583, poz. 1005 i poz. 1079</w:t>
      </w:r>
      <w:r w:rsidR="000F025A" w:rsidRPr="000F025A">
        <w:rPr>
          <w:rFonts w:ascii="Times New Roman" w:hAnsi="Times New Roman"/>
          <w:sz w:val="24"/>
          <w:szCs w:val="24"/>
        </w:rPr>
        <w:t>)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oraz art. 271 ust. 1 ustawy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 xml:space="preserve">z dnia 27 sierpnia 2009 roku o finansach publicznych </w:t>
      </w:r>
      <w:r w:rsidR="00106B4C" w:rsidRPr="00106B4C">
        <w:rPr>
          <w:rFonts w:ascii="Times New Roman" w:hAnsi="Times New Roman"/>
          <w:sz w:val="24"/>
          <w:szCs w:val="24"/>
        </w:rPr>
        <w:t>(Dz. U. z 2021 r. poz. 305, poz. 1236, po. 1535, poz. 1733, poz. 1927, po. 1981, po</w:t>
      </w:r>
      <w:r w:rsidR="00BB4F1E">
        <w:rPr>
          <w:rFonts w:ascii="Times New Roman" w:hAnsi="Times New Roman"/>
          <w:sz w:val="24"/>
          <w:szCs w:val="24"/>
        </w:rPr>
        <w:t>z</w:t>
      </w:r>
      <w:r w:rsidR="00106B4C" w:rsidRPr="00106B4C">
        <w:rPr>
          <w:rFonts w:ascii="Times New Roman" w:hAnsi="Times New Roman"/>
          <w:sz w:val="24"/>
          <w:szCs w:val="24"/>
        </w:rPr>
        <w:t>. 2054, poz. 2270 z 2022r. poz. 583, poz. 655 i po</w:t>
      </w:r>
      <w:r w:rsidR="00BB4F1E">
        <w:rPr>
          <w:rFonts w:ascii="Times New Roman" w:hAnsi="Times New Roman"/>
          <w:sz w:val="24"/>
          <w:szCs w:val="24"/>
        </w:rPr>
        <w:t>z</w:t>
      </w:r>
      <w:r w:rsidR="00106B4C" w:rsidRPr="00106B4C">
        <w:rPr>
          <w:rFonts w:ascii="Times New Roman" w:hAnsi="Times New Roman"/>
          <w:sz w:val="24"/>
          <w:szCs w:val="24"/>
        </w:rPr>
        <w:t>. 1079)</w:t>
      </w:r>
      <w:r w:rsidR="00106B4C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 xml:space="preserve">Rada Gminy </w:t>
      </w:r>
      <w:r w:rsidR="00873C92" w:rsidRPr="00DC4259">
        <w:rPr>
          <w:rFonts w:ascii="Times New Roman" w:hAnsi="Times New Roman"/>
          <w:sz w:val="24"/>
          <w:szCs w:val="24"/>
        </w:rPr>
        <w:t>w</w:t>
      </w:r>
      <w:r w:rsidR="00DC4259">
        <w:rPr>
          <w:rFonts w:ascii="Times New Roman" w:hAnsi="Times New Roman"/>
          <w:sz w:val="24"/>
          <w:szCs w:val="24"/>
        </w:rPr>
        <w:t xml:space="preserve"> Łubnicach </w:t>
      </w:r>
      <w:r w:rsidRPr="00DC4259">
        <w:rPr>
          <w:rFonts w:ascii="Times New Roman" w:hAnsi="Times New Roman"/>
          <w:sz w:val="24"/>
          <w:szCs w:val="24"/>
        </w:rPr>
        <w:t>uchwala, co następuje:</w:t>
      </w:r>
    </w:p>
    <w:p w:rsidR="00467690" w:rsidRPr="00DC4259" w:rsidRDefault="00467690" w:rsidP="00467690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7690" w:rsidRPr="00DC4259" w:rsidRDefault="00467690" w:rsidP="00467690">
      <w:pPr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§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1. Po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zapoznaniu się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z: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1)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sprawozdaniem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z wykonania budżetu gminy za rok 20</w:t>
      </w:r>
      <w:r w:rsidR="0077013E">
        <w:rPr>
          <w:rFonts w:ascii="Times New Roman" w:hAnsi="Times New Roman"/>
          <w:sz w:val="24"/>
          <w:szCs w:val="24"/>
        </w:rPr>
        <w:t>2</w:t>
      </w:r>
      <w:r w:rsidR="00BB4F1E">
        <w:rPr>
          <w:rFonts w:ascii="Times New Roman" w:hAnsi="Times New Roman"/>
          <w:sz w:val="24"/>
          <w:szCs w:val="24"/>
        </w:rPr>
        <w:t>1</w:t>
      </w:r>
      <w:r w:rsidRPr="00DC4259">
        <w:rPr>
          <w:rFonts w:ascii="Times New Roman" w:hAnsi="Times New Roman"/>
          <w:sz w:val="24"/>
          <w:szCs w:val="24"/>
        </w:rPr>
        <w:t>,</w:t>
      </w:r>
    </w:p>
    <w:p w:rsidR="00467690" w:rsidRPr="00DC4259" w:rsidRDefault="00DE7C55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7690" w:rsidRPr="00DC4259">
        <w:rPr>
          <w:rFonts w:ascii="Times New Roman" w:hAnsi="Times New Roman"/>
          <w:sz w:val="24"/>
          <w:szCs w:val="24"/>
        </w:rPr>
        <w:t>) sprawozdaniem finansowym,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3)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opinią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Regionalnej Izby Obrachunkowej w Łodzi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o sprawozdaniu z wykonania budżetu gmin</w:t>
      </w:r>
      <w:r w:rsidR="00873C92" w:rsidRPr="00DC4259">
        <w:rPr>
          <w:rFonts w:ascii="Times New Roman" w:hAnsi="Times New Roman"/>
          <w:sz w:val="24"/>
          <w:szCs w:val="24"/>
        </w:rPr>
        <w:t>y</w:t>
      </w:r>
      <w:r w:rsidR="00B1113F">
        <w:rPr>
          <w:rFonts w:ascii="Times New Roman" w:hAnsi="Times New Roman"/>
          <w:sz w:val="24"/>
          <w:szCs w:val="24"/>
        </w:rPr>
        <w:t xml:space="preserve"> Łubnice za 202</w:t>
      </w:r>
      <w:r w:rsidR="00BB4F1E">
        <w:rPr>
          <w:rFonts w:ascii="Times New Roman" w:hAnsi="Times New Roman"/>
          <w:sz w:val="24"/>
          <w:szCs w:val="24"/>
        </w:rPr>
        <w:t>1</w:t>
      </w:r>
      <w:r w:rsidR="00B1113F">
        <w:rPr>
          <w:rFonts w:ascii="Times New Roman" w:hAnsi="Times New Roman"/>
          <w:sz w:val="24"/>
          <w:szCs w:val="24"/>
        </w:rPr>
        <w:t xml:space="preserve"> rok</w:t>
      </w:r>
      <w:r w:rsidR="00873C92" w:rsidRPr="00DC4259">
        <w:rPr>
          <w:rFonts w:ascii="Times New Roman" w:hAnsi="Times New Roman"/>
          <w:sz w:val="24"/>
          <w:szCs w:val="24"/>
        </w:rPr>
        <w:t xml:space="preserve">, 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4)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informacją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o stanie mienia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="00973C65">
        <w:rPr>
          <w:rFonts w:ascii="Times New Roman" w:hAnsi="Times New Roman"/>
          <w:sz w:val="24"/>
          <w:szCs w:val="24"/>
        </w:rPr>
        <w:t>G</w:t>
      </w:r>
      <w:r w:rsidRPr="00DC4259">
        <w:rPr>
          <w:rFonts w:ascii="Times New Roman" w:hAnsi="Times New Roman"/>
          <w:sz w:val="24"/>
          <w:szCs w:val="24"/>
        </w:rPr>
        <w:t>miny,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5)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="00973C65">
        <w:rPr>
          <w:rFonts w:ascii="Times New Roman" w:hAnsi="Times New Roman"/>
          <w:sz w:val="24"/>
          <w:szCs w:val="24"/>
        </w:rPr>
        <w:t>wnioskiem</w:t>
      </w:r>
      <w:r w:rsidRPr="00DC4259">
        <w:rPr>
          <w:rFonts w:ascii="Times New Roman" w:hAnsi="Times New Roman"/>
          <w:sz w:val="24"/>
          <w:szCs w:val="24"/>
        </w:rPr>
        <w:t xml:space="preserve"> Komisji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Rewizyjnej</w:t>
      </w:r>
      <w:r w:rsidR="00973C65">
        <w:rPr>
          <w:rFonts w:ascii="Times New Roman" w:hAnsi="Times New Roman"/>
          <w:sz w:val="24"/>
          <w:szCs w:val="24"/>
        </w:rPr>
        <w:t xml:space="preserve"> w sprawie udzielenia absolutorium Wójtowi Gminy</w:t>
      </w:r>
      <w:r w:rsidRPr="00DC4259">
        <w:rPr>
          <w:rFonts w:ascii="Times New Roman" w:hAnsi="Times New Roman"/>
          <w:sz w:val="24"/>
          <w:szCs w:val="24"/>
        </w:rPr>
        <w:t>,</w:t>
      </w:r>
    </w:p>
    <w:p w:rsidR="00973C65" w:rsidRDefault="005140D9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467690" w:rsidRPr="00DC4259">
        <w:rPr>
          <w:rFonts w:ascii="Times New Roman" w:hAnsi="Times New Roman"/>
          <w:sz w:val="24"/>
          <w:szCs w:val="24"/>
        </w:rPr>
        <w:t xml:space="preserve">opinią Regionalnej Izby Obrachunkowej o wniosku Komisji Rewizyjnej w sprawie absolutorium dla </w:t>
      </w:r>
      <w:r w:rsidR="00973C65">
        <w:rPr>
          <w:rFonts w:ascii="Times New Roman" w:hAnsi="Times New Roman"/>
          <w:sz w:val="24"/>
          <w:szCs w:val="24"/>
        </w:rPr>
        <w:t>W</w:t>
      </w:r>
      <w:r w:rsidR="00467690" w:rsidRPr="00DC4259">
        <w:rPr>
          <w:rFonts w:ascii="Times New Roman" w:hAnsi="Times New Roman"/>
          <w:sz w:val="24"/>
          <w:szCs w:val="24"/>
        </w:rPr>
        <w:t xml:space="preserve">ójta </w:t>
      </w:r>
      <w:r w:rsidR="00973C65">
        <w:rPr>
          <w:rFonts w:ascii="Times New Roman" w:hAnsi="Times New Roman"/>
          <w:sz w:val="24"/>
          <w:szCs w:val="24"/>
        </w:rPr>
        <w:t>G</w:t>
      </w:r>
      <w:r w:rsidR="00467690" w:rsidRPr="00DC4259">
        <w:rPr>
          <w:rFonts w:ascii="Times New Roman" w:hAnsi="Times New Roman"/>
          <w:sz w:val="24"/>
          <w:szCs w:val="24"/>
        </w:rPr>
        <w:t>miny za rok 20</w:t>
      </w:r>
      <w:r w:rsidR="0077013E">
        <w:rPr>
          <w:rFonts w:ascii="Times New Roman" w:hAnsi="Times New Roman"/>
          <w:sz w:val="24"/>
          <w:szCs w:val="24"/>
        </w:rPr>
        <w:t>2</w:t>
      </w:r>
      <w:r w:rsidR="00BB4F1E">
        <w:rPr>
          <w:rFonts w:ascii="Times New Roman" w:hAnsi="Times New Roman"/>
          <w:sz w:val="24"/>
          <w:szCs w:val="24"/>
        </w:rPr>
        <w:t>1</w:t>
      </w:r>
      <w:r w:rsidR="00467690" w:rsidRPr="00DC4259">
        <w:rPr>
          <w:rFonts w:ascii="Times New Roman" w:hAnsi="Times New Roman"/>
          <w:sz w:val="24"/>
          <w:szCs w:val="24"/>
        </w:rPr>
        <w:t>,</w:t>
      </w:r>
      <w:r w:rsidR="00DC4259">
        <w:rPr>
          <w:rFonts w:ascii="Times New Roman" w:hAnsi="Times New Roman"/>
          <w:sz w:val="24"/>
          <w:szCs w:val="24"/>
        </w:rPr>
        <w:t xml:space="preserve"> </w:t>
      </w:r>
    </w:p>
    <w:p w:rsidR="00973C65" w:rsidRDefault="00973C65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udziela się Wójtowi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 xml:space="preserve">Gminy </w:t>
      </w:r>
      <w:r w:rsidR="00DC4259">
        <w:rPr>
          <w:rFonts w:ascii="Times New Roman" w:hAnsi="Times New Roman"/>
          <w:sz w:val="24"/>
          <w:szCs w:val="24"/>
        </w:rPr>
        <w:t xml:space="preserve">Łubnice </w:t>
      </w:r>
      <w:r w:rsidRPr="00DC4259">
        <w:rPr>
          <w:rFonts w:ascii="Times New Roman" w:hAnsi="Times New Roman"/>
          <w:sz w:val="24"/>
          <w:szCs w:val="24"/>
        </w:rPr>
        <w:t>absolutorium z tytułu wykonania budżetu gminy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za rok 20</w:t>
      </w:r>
      <w:r w:rsidR="0077013E">
        <w:rPr>
          <w:rFonts w:ascii="Times New Roman" w:hAnsi="Times New Roman"/>
          <w:sz w:val="24"/>
          <w:szCs w:val="24"/>
        </w:rPr>
        <w:t>2</w:t>
      </w:r>
      <w:r w:rsidR="00BB4F1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DC4259">
        <w:rPr>
          <w:rFonts w:ascii="Times New Roman" w:hAnsi="Times New Roman"/>
          <w:sz w:val="24"/>
          <w:szCs w:val="24"/>
        </w:rPr>
        <w:t>.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690" w:rsidRPr="00DC4259" w:rsidRDefault="00467690" w:rsidP="00467690">
      <w:pPr>
        <w:spacing w:before="0"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 xml:space="preserve">§ 2. Wykonanie uchwały zleca się </w:t>
      </w:r>
      <w:r w:rsidR="0077013E">
        <w:rPr>
          <w:rFonts w:ascii="Times New Roman" w:hAnsi="Times New Roman"/>
          <w:sz w:val="24"/>
          <w:szCs w:val="24"/>
        </w:rPr>
        <w:t>W</w:t>
      </w:r>
      <w:r w:rsidRPr="00DC4259">
        <w:rPr>
          <w:rFonts w:ascii="Times New Roman" w:hAnsi="Times New Roman"/>
          <w:sz w:val="24"/>
          <w:szCs w:val="24"/>
        </w:rPr>
        <w:t xml:space="preserve">ójtowi </w:t>
      </w:r>
      <w:r w:rsidR="00973C65">
        <w:rPr>
          <w:rFonts w:ascii="Times New Roman" w:hAnsi="Times New Roman"/>
          <w:sz w:val="24"/>
          <w:szCs w:val="24"/>
        </w:rPr>
        <w:t>G</w:t>
      </w:r>
      <w:r w:rsidRPr="00DC4259">
        <w:rPr>
          <w:rFonts w:ascii="Times New Roman" w:hAnsi="Times New Roman"/>
          <w:sz w:val="24"/>
          <w:szCs w:val="24"/>
        </w:rPr>
        <w:t>miny.</w:t>
      </w:r>
    </w:p>
    <w:p w:rsidR="00467690" w:rsidRPr="00DC4259" w:rsidRDefault="00467690" w:rsidP="00467690">
      <w:pPr>
        <w:spacing w:before="0"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67690" w:rsidRPr="00DC4259" w:rsidRDefault="00467690" w:rsidP="00467690">
      <w:pPr>
        <w:spacing w:before="0"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§ 3.</w:t>
      </w:r>
      <w:r w:rsidR="0072688F">
        <w:rPr>
          <w:rFonts w:ascii="Times New Roman" w:hAnsi="Times New Roman"/>
          <w:sz w:val="24"/>
          <w:szCs w:val="24"/>
        </w:rPr>
        <w:t xml:space="preserve"> </w:t>
      </w:r>
      <w:r w:rsidRPr="00DC4259">
        <w:rPr>
          <w:rFonts w:ascii="Times New Roman" w:hAnsi="Times New Roman"/>
          <w:sz w:val="24"/>
          <w:szCs w:val="24"/>
        </w:rPr>
        <w:t>Uchwała wchodzi w życie z dniem podjęcia i podlega ogłoszeniu.</w:t>
      </w:r>
    </w:p>
    <w:p w:rsidR="00467690" w:rsidRPr="00DC4259" w:rsidRDefault="00467690" w:rsidP="00467690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690" w:rsidRPr="00DC4259" w:rsidRDefault="00467690" w:rsidP="00467690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72688F" w:rsidRPr="0072688F" w:rsidRDefault="0072688F" w:rsidP="0072688F">
      <w:pPr>
        <w:tabs>
          <w:tab w:val="left" w:pos="6135"/>
        </w:tabs>
        <w:spacing w:before="0" w:after="0" w:line="256" w:lineRule="auto"/>
        <w:rPr>
          <w:rFonts w:ascii="Times New Roman" w:hAnsi="Times New Roman"/>
          <w:b/>
          <w:sz w:val="24"/>
          <w:szCs w:val="24"/>
        </w:rPr>
      </w:pPr>
      <w:r w:rsidRPr="007268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72688F">
        <w:rPr>
          <w:rFonts w:ascii="Times New Roman" w:hAnsi="Times New Roman"/>
          <w:b/>
          <w:sz w:val="24"/>
          <w:szCs w:val="24"/>
        </w:rPr>
        <w:t xml:space="preserve">Przewodniczący Rady Gminy </w:t>
      </w:r>
    </w:p>
    <w:p w:rsidR="0072688F" w:rsidRPr="0072688F" w:rsidRDefault="0072688F" w:rsidP="0072688F">
      <w:pPr>
        <w:tabs>
          <w:tab w:val="left" w:pos="6135"/>
        </w:tabs>
        <w:spacing w:before="0" w:after="0" w:line="256" w:lineRule="auto"/>
        <w:rPr>
          <w:rFonts w:ascii="Times New Roman" w:hAnsi="Times New Roman"/>
          <w:b/>
          <w:sz w:val="24"/>
          <w:szCs w:val="24"/>
        </w:rPr>
      </w:pPr>
      <w:r w:rsidRPr="00726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w Łubnicach</w:t>
      </w:r>
    </w:p>
    <w:p w:rsidR="0072688F" w:rsidRPr="0072688F" w:rsidRDefault="0072688F" w:rsidP="0072688F">
      <w:pPr>
        <w:tabs>
          <w:tab w:val="left" w:pos="6135"/>
        </w:tabs>
        <w:spacing w:before="0" w:after="0" w:line="256" w:lineRule="auto"/>
        <w:rPr>
          <w:rFonts w:ascii="Times New Roman" w:hAnsi="Times New Roman"/>
          <w:b/>
          <w:sz w:val="24"/>
          <w:szCs w:val="24"/>
        </w:rPr>
      </w:pPr>
    </w:p>
    <w:p w:rsidR="0072688F" w:rsidRPr="0072688F" w:rsidRDefault="0072688F" w:rsidP="0072688F">
      <w:pPr>
        <w:tabs>
          <w:tab w:val="left" w:pos="6135"/>
        </w:tabs>
        <w:spacing w:before="0" w:after="160" w:line="256" w:lineRule="auto"/>
        <w:rPr>
          <w:rFonts w:ascii="Times New Roman" w:hAnsi="Times New Roman"/>
          <w:b/>
          <w:sz w:val="24"/>
          <w:szCs w:val="24"/>
        </w:rPr>
      </w:pPr>
      <w:r w:rsidRPr="0072688F">
        <w:rPr>
          <w:rFonts w:ascii="Times New Roman" w:hAnsi="Times New Roman"/>
          <w:b/>
          <w:sz w:val="24"/>
          <w:szCs w:val="24"/>
        </w:rPr>
        <w:tab/>
        <w:t xml:space="preserve">    Baniak Marian</w:t>
      </w:r>
    </w:p>
    <w:p w:rsidR="001D1915" w:rsidRPr="00DC4259" w:rsidRDefault="004731D2" w:rsidP="0072688F">
      <w:pPr>
        <w:tabs>
          <w:tab w:val="left" w:pos="6135"/>
        </w:tabs>
        <w:spacing w:before="0" w:after="0" w:line="256" w:lineRule="auto"/>
        <w:rPr>
          <w:sz w:val="24"/>
          <w:szCs w:val="24"/>
        </w:rPr>
      </w:pPr>
    </w:p>
    <w:sectPr w:rsidR="001D1915" w:rsidRPr="00DC4259" w:rsidSect="00585F71">
      <w:pgSz w:w="11906" w:h="16838"/>
      <w:pgMar w:top="1701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1D2" w:rsidRDefault="004731D2" w:rsidP="0059128A">
      <w:pPr>
        <w:spacing w:before="0" w:after="0" w:line="240" w:lineRule="auto"/>
      </w:pPr>
      <w:r>
        <w:separator/>
      </w:r>
    </w:p>
  </w:endnote>
  <w:endnote w:type="continuationSeparator" w:id="0">
    <w:p w:rsidR="004731D2" w:rsidRDefault="004731D2" w:rsidP="005912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1D2" w:rsidRDefault="004731D2" w:rsidP="0059128A">
      <w:pPr>
        <w:spacing w:before="0" w:after="0" w:line="240" w:lineRule="auto"/>
      </w:pPr>
      <w:r>
        <w:separator/>
      </w:r>
    </w:p>
  </w:footnote>
  <w:footnote w:type="continuationSeparator" w:id="0">
    <w:p w:rsidR="004731D2" w:rsidRDefault="004731D2" w:rsidP="005912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90"/>
    <w:rsid w:val="00017089"/>
    <w:rsid w:val="00062ACD"/>
    <w:rsid w:val="000A2396"/>
    <w:rsid w:val="000F025A"/>
    <w:rsid w:val="00106B4C"/>
    <w:rsid w:val="00123856"/>
    <w:rsid w:val="001451EA"/>
    <w:rsid w:val="00146FF6"/>
    <w:rsid w:val="0018592E"/>
    <w:rsid w:val="001C7A5B"/>
    <w:rsid w:val="001F520D"/>
    <w:rsid w:val="0023472F"/>
    <w:rsid w:val="0030353E"/>
    <w:rsid w:val="00345E9F"/>
    <w:rsid w:val="003914C6"/>
    <w:rsid w:val="003A4B24"/>
    <w:rsid w:val="003B6EA0"/>
    <w:rsid w:val="003C03C8"/>
    <w:rsid w:val="003E726B"/>
    <w:rsid w:val="00460EC3"/>
    <w:rsid w:val="00467690"/>
    <w:rsid w:val="004731D2"/>
    <w:rsid w:val="00490C86"/>
    <w:rsid w:val="00493CA4"/>
    <w:rsid w:val="004E669E"/>
    <w:rsid w:val="005140D9"/>
    <w:rsid w:val="00585F71"/>
    <w:rsid w:val="0059128A"/>
    <w:rsid w:val="005966A3"/>
    <w:rsid w:val="006154D3"/>
    <w:rsid w:val="00653729"/>
    <w:rsid w:val="006B63F3"/>
    <w:rsid w:val="006C376C"/>
    <w:rsid w:val="006C59F4"/>
    <w:rsid w:val="0072688F"/>
    <w:rsid w:val="0077013E"/>
    <w:rsid w:val="00873C92"/>
    <w:rsid w:val="00910163"/>
    <w:rsid w:val="00961CA1"/>
    <w:rsid w:val="00973C65"/>
    <w:rsid w:val="00A202EE"/>
    <w:rsid w:val="00B1113F"/>
    <w:rsid w:val="00B80543"/>
    <w:rsid w:val="00BB4F1E"/>
    <w:rsid w:val="00BB6D18"/>
    <w:rsid w:val="00CC43F6"/>
    <w:rsid w:val="00D16768"/>
    <w:rsid w:val="00D53E55"/>
    <w:rsid w:val="00D54B07"/>
    <w:rsid w:val="00DC4259"/>
    <w:rsid w:val="00DD03F2"/>
    <w:rsid w:val="00DD5E76"/>
    <w:rsid w:val="00DE7C55"/>
    <w:rsid w:val="00DF1BAB"/>
    <w:rsid w:val="00EF1F42"/>
    <w:rsid w:val="00F11A2E"/>
    <w:rsid w:val="00FD2F33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DCBC"/>
  <w15:docId w15:val="{A5C0FF81-FFF6-4CD5-9F29-6FA9A42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690"/>
    <w:pPr>
      <w:spacing w:before="12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A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5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12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2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2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COA12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COA12</dc:creator>
  <cp:keywords/>
  <dc:description/>
  <cp:lastModifiedBy>RadaG</cp:lastModifiedBy>
  <cp:revision>19</cp:revision>
  <cp:lastPrinted>2021-06-28T13:52:00Z</cp:lastPrinted>
  <dcterms:created xsi:type="dcterms:W3CDTF">2019-05-31T08:34:00Z</dcterms:created>
  <dcterms:modified xsi:type="dcterms:W3CDTF">2022-06-20T12:24:00Z</dcterms:modified>
</cp:coreProperties>
</file>